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41"/>
        <w:gridCol w:w="2940"/>
        <w:gridCol w:w="3746"/>
      </w:tblGrid>
      <w:tr w:rsidR="007616AA">
        <w:trPr>
          <w:trHeight w:val="308"/>
        </w:trPr>
        <w:tc>
          <w:tcPr>
            <w:tcW w:w="9727" w:type="dxa"/>
            <w:gridSpan w:val="3"/>
          </w:tcPr>
          <w:p w:rsidR="007616AA" w:rsidRDefault="001A089B">
            <w:pPr>
              <w:pStyle w:val="TableParagraph"/>
              <w:spacing w:before="11"/>
              <w:ind w:left="23"/>
              <w:rPr>
                <w:b/>
              </w:rPr>
            </w:pPr>
            <w:r>
              <w:rPr>
                <w:b/>
              </w:rPr>
              <w:t>HAZIRLIK SINIFLARI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II.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PROGRAMI</w:t>
            </w:r>
          </w:p>
        </w:tc>
      </w:tr>
      <w:tr w:rsidR="007616AA">
        <w:trPr>
          <w:trHeight w:val="637"/>
        </w:trPr>
        <w:tc>
          <w:tcPr>
            <w:tcW w:w="3041" w:type="dxa"/>
          </w:tcPr>
          <w:p w:rsidR="007616AA" w:rsidRDefault="001A089B">
            <w:pPr>
              <w:pStyle w:val="TableParagraph"/>
              <w:spacing w:before="183"/>
              <w:ind w:left="23"/>
              <w:rPr>
                <w:b/>
              </w:rPr>
            </w:pPr>
            <w:r>
              <w:rPr>
                <w:b/>
                <w:spacing w:val="-2"/>
              </w:rPr>
              <w:t>SINAV</w:t>
            </w:r>
          </w:p>
        </w:tc>
        <w:tc>
          <w:tcPr>
            <w:tcW w:w="2940" w:type="dxa"/>
          </w:tcPr>
          <w:p w:rsidR="007616AA" w:rsidRDefault="001A089B">
            <w:pPr>
              <w:pStyle w:val="TableParagraph"/>
              <w:spacing w:before="18" w:line="290" w:lineRule="atLeast"/>
              <w:ind w:left="1053" w:right="59" w:hanging="200"/>
              <w:jc w:val="left"/>
              <w:rPr>
                <w:b/>
              </w:rPr>
            </w:pPr>
            <w:r>
              <w:rPr>
                <w:b/>
              </w:rPr>
              <w:t>İSTEĞE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BAĞLI </w:t>
            </w:r>
            <w:r>
              <w:rPr>
                <w:b/>
                <w:spacing w:val="-2"/>
              </w:rPr>
              <w:t>HAZIRLIK</w:t>
            </w:r>
          </w:p>
        </w:tc>
        <w:tc>
          <w:tcPr>
            <w:tcW w:w="3746" w:type="dxa"/>
          </w:tcPr>
          <w:p w:rsidR="007616AA" w:rsidRDefault="001A089B">
            <w:pPr>
              <w:pStyle w:val="TableParagraph"/>
              <w:spacing w:before="18" w:line="290" w:lineRule="atLeast"/>
              <w:ind w:left="1043" w:right="1018"/>
              <w:rPr>
                <w:b/>
              </w:rPr>
            </w:pPr>
            <w:r>
              <w:rPr>
                <w:b/>
                <w:spacing w:val="-2"/>
              </w:rPr>
              <w:t>ZORUNLU HAZIRLIK</w:t>
            </w:r>
          </w:p>
        </w:tc>
      </w:tr>
      <w:tr w:rsidR="007616AA">
        <w:trPr>
          <w:trHeight w:val="637"/>
        </w:trPr>
        <w:tc>
          <w:tcPr>
            <w:tcW w:w="3041" w:type="dxa"/>
          </w:tcPr>
          <w:p w:rsidR="007616AA" w:rsidRDefault="001A089B">
            <w:pPr>
              <w:pStyle w:val="TableParagraph"/>
              <w:spacing w:before="183"/>
              <w:ind w:left="23"/>
            </w:pP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Course</w:t>
            </w:r>
            <w:proofErr w:type="spellEnd"/>
          </w:p>
        </w:tc>
        <w:tc>
          <w:tcPr>
            <w:tcW w:w="2940" w:type="dxa"/>
          </w:tcPr>
          <w:p w:rsidR="007616AA" w:rsidRDefault="00323FC7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29</w:t>
            </w:r>
            <w:r w:rsidR="001A089B">
              <w:rPr>
                <w:spacing w:val="-2"/>
              </w:rPr>
              <w:t>.12.202</w:t>
            </w:r>
            <w:r>
              <w:rPr>
                <w:spacing w:val="-2"/>
              </w:rPr>
              <w:t>5</w:t>
            </w:r>
          </w:p>
          <w:p w:rsidR="007616AA" w:rsidRDefault="001A089B">
            <w:pPr>
              <w:pStyle w:val="TableParagraph"/>
              <w:spacing w:before="22"/>
              <w:ind w:right="14"/>
            </w:pPr>
            <w:r>
              <w:t>Pazartesi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Saat: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10.00</w:t>
            </w:r>
          </w:p>
        </w:tc>
        <w:tc>
          <w:tcPr>
            <w:tcW w:w="3746" w:type="dxa"/>
          </w:tcPr>
          <w:p w:rsidR="007616AA" w:rsidRDefault="00323FC7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29</w:t>
            </w:r>
            <w:r w:rsidR="001A089B">
              <w:rPr>
                <w:spacing w:val="-2"/>
              </w:rPr>
              <w:t>.12.202</w:t>
            </w:r>
            <w:r>
              <w:rPr>
                <w:spacing w:val="-2"/>
              </w:rPr>
              <w:t>5</w:t>
            </w:r>
          </w:p>
          <w:p w:rsidR="007616AA" w:rsidRDefault="001A089B">
            <w:pPr>
              <w:pStyle w:val="TableParagraph"/>
              <w:spacing w:before="22"/>
              <w:ind w:left="20"/>
            </w:pPr>
            <w:r>
              <w:t>Pazartesi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Saat: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13.00</w:t>
            </w:r>
          </w:p>
        </w:tc>
      </w:tr>
      <w:tr w:rsidR="007616AA">
        <w:trPr>
          <w:trHeight w:val="637"/>
        </w:trPr>
        <w:tc>
          <w:tcPr>
            <w:tcW w:w="3041" w:type="dxa"/>
          </w:tcPr>
          <w:p w:rsidR="007616AA" w:rsidRDefault="001A089B">
            <w:pPr>
              <w:pStyle w:val="TableParagraph"/>
              <w:spacing w:before="183"/>
              <w:ind w:left="23" w:right="2"/>
            </w:pPr>
            <w:proofErr w:type="spellStart"/>
            <w:r>
              <w:rPr>
                <w:spacing w:val="-2"/>
              </w:rPr>
              <w:t>Reading</w:t>
            </w:r>
            <w:proofErr w:type="spellEnd"/>
          </w:p>
        </w:tc>
        <w:tc>
          <w:tcPr>
            <w:tcW w:w="2940" w:type="dxa"/>
          </w:tcPr>
          <w:p w:rsidR="007616AA" w:rsidRDefault="00323FC7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29</w:t>
            </w:r>
            <w:r w:rsidR="001A089B">
              <w:rPr>
                <w:spacing w:val="-2"/>
              </w:rPr>
              <w:t>.12.202</w:t>
            </w:r>
            <w:r>
              <w:rPr>
                <w:spacing w:val="-2"/>
              </w:rPr>
              <w:t>5</w:t>
            </w:r>
          </w:p>
          <w:p w:rsidR="007616AA" w:rsidRDefault="001A089B">
            <w:pPr>
              <w:pStyle w:val="TableParagraph"/>
              <w:spacing w:before="22"/>
              <w:ind w:right="14"/>
            </w:pPr>
            <w:r>
              <w:t>Pazartesi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Saat: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11.00</w:t>
            </w:r>
          </w:p>
        </w:tc>
        <w:tc>
          <w:tcPr>
            <w:tcW w:w="3746" w:type="dxa"/>
          </w:tcPr>
          <w:p w:rsidR="007616AA" w:rsidRDefault="00323FC7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29</w:t>
            </w:r>
            <w:r w:rsidR="001A089B">
              <w:rPr>
                <w:spacing w:val="-2"/>
              </w:rPr>
              <w:t>.12.202</w:t>
            </w:r>
            <w:r>
              <w:rPr>
                <w:spacing w:val="-2"/>
              </w:rPr>
              <w:t>5</w:t>
            </w:r>
          </w:p>
          <w:p w:rsidR="007616AA" w:rsidRDefault="001A089B">
            <w:pPr>
              <w:pStyle w:val="TableParagraph"/>
              <w:spacing w:before="22"/>
              <w:ind w:left="20"/>
            </w:pPr>
            <w:r>
              <w:t>Pazartesi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Saat: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14.00</w:t>
            </w:r>
          </w:p>
        </w:tc>
      </w:tr>
      <w:tr w:rsidR="007616AA">
        <w:trPr>
          <w:trHeight w:val="637"/>
        </w:trPr>
        <w:tc>
          <w:tcPr>
            <w:tcW w:w="3041" w:type="dxa"/>
          </w:tcPr>
          <w:p w:rsidR="007616AA" w:rsidRDefault="001A089B">
            <w:pPr>
              <w:pStyle w:val="TableParagraph"/>
              <w:spacing w:before="183"/>
              <w:ind w:left="23" w:right="2"/>
            </w:pPr>
            <w:proofErr w:type="spellStart"/>
            <w:r>
              <w:rPr>
                <w:spacing w:val="-2"/>
              </w:rPr>
              <w:t>Listening</w:t>
            </w:r>
            <w:proofErr w:type="spellEnd"/>
            <w:r>
              <w:rPr>
                <w:spacing w:val="-2"/>
              </w:rPr>
              <w:t>&amp;</w:t>
            </w:r>
            <w:proofErr w:type="spellStart"/>
            <w:r>
              <w:rPr>
                <w:spacing w:val="-2"/>
              </w:rPr>
              <w:t>Speaking</w:t>
            </w:r>
            <w:proofErr w:type="spellEnd"/>
          </w:p>
        </w:tc>
        <w:tc>
          <w:tcPr>
            <w:tcW w:w="2940" w:type="dxa"/>
          </w:tcPr>
          <w:p w:rsidR="007616AA" w:rsidRDefault="00323FC7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30</w:t>
            </w:r>
            <w:r w:rsidR="001A089B">
              <w:rPr>
                <w:spacing w:val="-2"/>
              </w:rPr>
              <w:t>.12.202</w:t>
            </w:r>
            <w:r>
              <w:rPr>
                <w:spacing w:val="-2"/>
              </w:rPr>
              <w:t>5</w:t>
            </w:r>
          </w:p>
          <w:p w:rsidR="007616AA" w:rsidRDefault="001A089B">
            <w:pPr>
              <w:pStyle w:val="TableParagraph"/>
              <w:spacing w:before="22"/>
              <w:ind w:right="14"/>
            </w:pPr>
            <w:r>
              <w:t>Salı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Saat: </w:t>
            </w:r>
            <w:r>
              <w:rPr>
                <w:spacing w:val="-2"/>
              </w:rPr>
              <w:t>10.00</w:t>
            </w:r>
          </w:p>
        </w:tc>
        <w:tc>
          <w:tcPr>
            <w:tcW w:w="3746" w:type="dxa"/>
          </w:tcPr>
          <w:p w:rsidR="007616AA" w:rsidRDefault="00323FC7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30</w:t>
            </w:r>
            <w:r w:rsidR="001A089B">
              <w:rPr>
                <w:spacing w:val="-2"/>
              </w:rPr>
              <w:t>.12.202</w:t>
            </w:r>
            <w:r>
              <w:rPr>
                <w:spacing w:val="-2"/>
              </w:rPr>
              <w:t>5</w:t>
            </w:r>
          </w:p>
          <w:p w:rsidR="007616AA" w:rsidRDefault="001A089B">
            <w:pPr>
              <w:pStyle w:val="TableParagraph"/>
              <w:spacing w:before="22"/>
              <w:ind w:left="1043" w:right="1023"/>
            </w:pPr>
            <w:r>
              <w:t>Salı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Saat: </w:t>
            </w:r>
            <w:r>
              <w:rPr>
                <w:spacing w:val="-2"/>
              </w:rPr>
              <w:t>13.00</w:t>
            </w:r>
          </w:p>
        </w:tc>
      </w:tr>
      <w:tr w:rsidR="007616AA">
        <w:trPr>
          <w:trHeight w:val="637"/>
        </w:trPr>
        <w:tc>
          <w:tcPr>
            <w:tcW w:w="3041" w:type="dxa"/>
          </w:tcPr>
          <w:p w:rsidR="007616AA" w:rsidRDefault="001A089B">
            <w:pPr>
              <w:pStyle w:val="TableParagraph"/>
              <w:spacing w:before="183"/>
              <w:ind w:left="23" w:right="2"/>
            </w:pPr>
            <w:proofErr w:type="spellStart"/>
            <w:r>
              <w:rPr>
                <w:spacing w:val="-2"/>
              </w:rPr>
              <w:t>Writing</w:t>
            </w:r>
            <w:proofErr w:type="spellEnd"/>
          </w:p>
        </w:tc>
        <w:tc>
          <w:tcPr>
            <w:tcW w:w="2940" w:type="dxa"/>
          </w:tcPr>
          <w:p w:rsidR="007616AA" w:rsidRDefault="00323FC7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30</w:t>
            </w:r>
            <w:r w:rsidR="001A089B">
              <w:rPr>
                <w:spacing w:val="-2"/>
              </w:rPr>
              <w:t>.12.202</w:t>
            </w:r>
          </w:p>
          <w:p w:rsidR="007616AA" w:rsidRDefault="001A089B">
            <w:pPr>
              <w:pStyle w:val="TableParagraph"/>
              <w:spacing w:before="22"/>
              <w:ind w:right="14"/>
            </w:pPr>
            <w:r>
              <w:t>Salı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Saat: </w:t>
            </w:r>
            <w:r>
              <w:rPr>
                <w:spacing w:val="-2"/>
              </w:rPr>
              <w:t>11.00</w:t>
            </w:r>
          </w:p>
        </w:tc>
        <w:tc>
          <w:tcPr>
            <w:tcW w:w="3746" w:type="dxa"/>
          </w:tcPr>
          <w:p w:rsidR="007616AA" w:rsidRDefault="00323FC7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30</w:t>
            </w:r>
            <w:r w:rsidR="001A089B">
              <w:rPr>
                <w:spacing w:val="-2"/>
              </w:rPr>
              <w:t>.12.202</w:t>
            </w:r>
            <w:r>
              <w:rPr>
                <w:spacing w:val="-2"/>
              </w:rPr>
              <w:t>5</w:t>
            </w:r>
          </w:p>
          <w:p w:rsidR="007616AA" w:rsidRDefault="001A089B">
            <w:pPr>
              <w:pStyle w:val="TableParagraph"/>
              <w:spacing w:before="22"/>
              <w:ind w:left="1043" w:right="1023"/>
            </w:pPr>
            <w:r>
              <w:t>Salı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Saat: </w:t>
            </w:r>
            <w:r>
              <w:rPr>
                <w:spacing w:val="-2"/>
              </w:rPr>
              <w:t>14.00</w:t>
            </w:r>
          </w:p>
        </w:tc>
      </w:tr>
      <w:tr w:rsidR="007616AA">
        <w:trPr>
          <w:trHeight w:val="637"/>
        </w:trPr>
        <w:tc>
          <w:tcPr>
            <w:tcW w:w="3041" w:type="dxa"/>
          </w:tcPr>
          <w:p w:rsidR="007616AA" w:rsidRDefault="001A089B">
            <w:pPr>
              <w:pStyle w:val="TableParagraph"/>
              <w:spacing w:before="183"/>
              <w:ind w:left="23" w:right="1"/>
            </w:pPr>
            <w:proofErr w:type="spellStart"/>
            <w:r>
              <w:rPr>
                <w:spacing w:val="-2"/>
              </w:rPr>
              <w:t>Grammar</w:t>
            </w:r>
            <w:proofErr w:type="spellEnd"/>
          </w:p>
        </w:tc>
        <w:tc>
          <w:tcPr>
            <w:tcW w:w="2940" w:type="dxa"/>
          </w:tcPr>
          <w:p w:rsidR="007616AA" w:rsidRDefault="00323FC7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31.</w:t>
            </w:r>
            <w:r w:rsidR="001A089B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="001A089B">
              <w:rPr>
                <w:spacing w:val="-2"/>
              </w:rPr>
              <w:t>.2025</w:t>
            </w:r>
          </w:p>
          <w:p w:rsidR="007616AA" w:rsidRDefault="00323FC7">
            <w:pPr>
              <w:pStyle w:val="TableParagraph"/>
              <w:spacing w:before="22"/>
              <w:ind w:right="15"/>
            </w:pPr>
            <w:r>
              <w:t>Çarşamba</w:t>
            </w:r>
            <w:r w:rsidR="001A089B">
              <w:t xml:space="preserve"> - Saat:</w:t>
            </w:r>
            <w:r w:rsidR="001A089B">
              <w:rPr>
                <w:spacing w:val="1"/>
              </w:rPr>
              <w:t xml:space="preserve"> </w:t>
            </w:r>
            <w:r w:rsidR="001A089B">
              <w:rPr>
                <w:spacing w:val="-2"/>
              </w:rPr>
              <w:t>11.00</w:t>
            </w:r>
          </w:p>
        </w:tc>
        <w:tc>
          <w:tcPr>
            <w:tcW w:w="3746" w:type="dxa"/>
          </w:tcPr>
          <w:p w:rsidR="007616AA" w:rsidRDefault="001A089B">
            <w:pPr>
              <w:pStyle w:val="TableParagraph"/>
              <w:spacing w:before="183"/>
              <w:ind w:left="1043" w:right="1021"/>
            </w:pPr>
            <w:r>
              <w:rPr>
                <w:spacing w:val="-10"/>
              </w:rPr>
              <w:t>-</w:t>
            </w:r>
          </w:p>
        </w:tc>
      </w:tr>
      <w:tr w:rsidR="007616AA">
        <w:trPr>
          <w:trHeight w:val="637"/>
        </w:trPr>
        <w:tc>
          <w:tcPr>
            <w:tcW w:w="3041" w:type="dxa"/>
          </w:tcPr>
          <w:p w:rsidR="007616AA" w:rsidRDefault="001A089B">
            <w:pPr>
              <w:pStyle w:val="TableParagraph"/>
              <w:spacing w:before="183"/>
              <w:ind w:left="23" w:right="1"/>
            </w:pPr>
            <w:proofErr w:type="spellStart"/>
            <w:r>
              <w:rPr>
                <w:spacing w:val="-2"/>
              </w:rPr>
              <w:t>Speaking</w:t>
            </w:r>
            <w:proofErr w:type="spellEnd"/>
          </w:p>
        </w:tc>
        <w:tc>
          <w:tcPr>
            <w:tcW w:w="2940" w:type="dxa"/>
          </w:tcPr>
          <w:p w:rsidR="007616AA" w:rsidRDefault="001A089B">
            <w:pPr>
              <w:pStyle w:val="TableParagraph"/>
              <w:spacing w:before="183"/>
              <w:ind w:right="13"/>
            </w:pPr>
            <w:r>
              <w:rPr>
                <w:spacing w:val="-10"/>
              </w:rPr>
              <w:t>-</w:t>
            </w:r>
          </w:p>
        </w:tc>
        <w:tc>
          <w:tcPr>
            <w:tcW w:w="3746" w:type="dxa"/>
          </w:tcPr>
          <w:p w:rsidR="007616AA" w:rsidRDefault="00323FC7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31.</w:t>
            </w:r>
            <w:r w:rsidR="001A089B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="001A089B">
              <w:rPr>
                <w:spacing w:val="-2"/>
              </w:rPr>
              <w:t>.2025</w:t>
            </w:r>
          </w:p>
          <w:p w:rsidR="007616AA" w:rsidRDefault="00323FC7">
            <w:pPr>
              <w:pStyle w:val="TableParagraph"/>
              <w:spacing w:before="22"/>
              <w:ind w:left="20"/>
            </w:pPr>
            <w:r>
              <w:t>Çarşamba</w:t>
            </w:r>
            <w:r w:rsidR="001A089B">
              <w:t xml:space="preserve"> - Saat:</w:t>
            </w:r>
            <w:r w:rsidR="001A089B">
              <w:rPr>
                <w:spacing w:val="1"/>
              </w:rPr>
              <w:t xml:space="preserve"> </w:t>
            </w:r>
            <w:r w:rsidR="001A089B">
              <w:rPr>
                <w:spacing w:val="-2"/>
              </w:rPr>
              <w:t>13.00</w:t>
            </w:r>
          </w:p>
        </w:tc>
      </w:tr>
    </w:tbl>
    <w:p w:rsidR="007616AA" w:rsidRDefault="007616AA">
      <w:pPr>
        <w:rPr>
          <w:rFonts w:ascii="Times New Roman"/>
          <w:sz w:val="20"/>
        </w:rPr>
      </w:pPr>
    </w:p>
    <w:p w:rsidR="007616AA" w:rsidRDefault="007616AA">
      <w:pPr>
        <w:rPr>
          <w:rFonts w:ascii="Times New Roman"/>
          <w:sz w:val="20"/>
        </w:rPr>
      </w:pPr>
    </w:p>
    <w:p w:rsidR="007616AA" w:rsidRDefault="007616AA">
      <w:pPr>
        <w:rPr>
          <w:rFonts w:ascii="Times New Roman"/>
          <w:sz w:val="20"/>
        </w:rPr>
      </w:pPr>
    </w:p>
    <w:p w:rsidR="007616AA" w:rsidRDefault="007616AA">
      <w:pPr>
        <w:rPr>
          <w:rFonts w:ascii="Times New Roman"/>
          <w:sz w:val="20"/>
        </w:rPr>
      </w:pPr>
    </w:p>
    <w:p w:rsidR="007616AA" w:rsidRDefault="007616AA">
      <w:pPr>
        <w:spacing w:before="44" w:after="1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41"/>
        <w:gridCol w:w="2940"/>
      </w:tblGrid>
      <w:tr w:rsidR="00323FC7" w:rsidTr="00323FC7">
        <w:trPr>
          <w:trHeight w:val="308"/>
        </w:trPr>
        <w:tc>
          <w:tcPr>
            <w:tcW w:w="5981" w:type="dxa"/>
            <w:gridSpan w:val="2"/>
          </w:tcPr>
          <w:p w:rsidR="00323FC7" w:rsidRDefault="00323FC7" w:rsidP="00323FC7">
            <w:pPr>
              <w:pStyle w:val="TableParagraph"/>
              <w:spacing w:before="11"/>
              <w:ind w:left="21"/>
              <w:rPr>
                <w:b/>
              </w:rPr>
            </w:pPr>
            <w:r>
              <w:rPr>
                <w:b/>
              </w:rPr>
              <w:t xml:space="preserve">SINAV </w:t>
            </w:r>
            <w:r>
              <w:rPr>
                <w:b/>
                <w:spacing w:val="-2"/>
              </w:rPr>
              <w:t>SALONLARI</w:t>
            </w:r>
          </w:p>
        </w:tc>
      </w:tr>
      <w:tr w:rsidR="00323FC7" w:rsidTr="00323FC7">
        <w:trPr>
          <w:trHeight w:val="896"/>
        </w:trPr>
        <w:tc>
          <w:tcPr>
            <w:tcW w:w="3041" w:type="dxa"/>
          </w:tcPr>
          <w:p w:rsidR="00323FC7" w:rsidRDefault="00323FC7" w:rsidP="00323FC7">
            <w:pPr>
              <w:pStyle w:val="TableParagraph"/>
              <w:spacing w:before="60"/>
              <w:ind w:left="0"/>
              <w:jc w:val="left"/>
              <w:rPr>
                <w:rFonts w:ascii="Times New Roman"/>
              </w:rPr>
            </w:pPr>
          </w:p>
          <w:p w:rsidR="00323FC7" w:rsidRDefault="00323FC7" w:rsidP="00323FC7">
            <w:pPr>
              <w:pStyle w:val="TableParagraph"/>
              <w:spacing w:before="0"/>
              <w:ind w:left="23" w:right="2"/>
              <w:rPr>
                <w:b/>
              </w:rPr>
            </w:pPr>
            <w:r>
              <w:rPr>
                <w:b/>
                <w:spacing w:val="-4"/>
              </w:rPr>
              <w:t>ŞUBE</w:t>
            </w:r>
          </w:p>
        </w:tc>
        <w:tc>
          <w:tcPr>
            <w:tcW w:w="2940" w:type="dxa"/>
          </w:tcPr>
          <w:p w:rsidR="00323FC7" w:rsidRDefault="00323FC7" w:rsidP="00323FC7">
            <w:pPr>
              <w:pStyle w:val="TableParagraph"/>
              <w:spacing w:before="60"/>
              <w:ind w:left="0"/>
              <w:jc w:val="left"/>
              <w:rPr>
                <w:rFonts w:ascii="Times New Roman"/>
              </w:rPr>
            </w:pPr>
          </w:p>
          <w:p w:rsidR="00323FC7" w:rsidRDefault="00323FC7" w:rsidP="00323FC7">
            <w:pPr>
              <w:pStyle w:val="TableParagraph"/>
              <w:spacing w:before="0"/>
              <w:ind w:right="12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2"/>
              </w:rPr>
              <w:t xml:space="preserve"> SALONU</w:t>
            </w:r>
          </w:p>
        </w:tc>
      </w:tr>
      <w:tr w:rsidR="00323FC7" w:rsidTr="00323FC7">
        <w:trPr>
          <w:trHeight w:val="308"/>
        </w:trPr>
        <w:tc>
          <w:tcPr>
            <w:tcW w:w="3041" w:type="dxa"/>
          </w:tcPr>
          <w:p w:rsidR="00323FC7" w:rsidRDefault="00323FC7" w:rsidP="00323FC7">
            <w:pPr>
              <w:pStyle w:val="TableParagraph"/>
              <w:spacing w:line="268" w:lineRule="exact"/>
              <w:ind w:left="23"/>
            </w:pPr>
            <w:r>
              <w:t>ZH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10"/>
              </w:rPr>
              <w:t>A</w:t>
            </w:r>
          </w:p>
        </w:tc>
        <w:tc>
          <w:tcPr>
            <w:tcW w:w="2940" w:type="dxa"/>
          </w:tcPr>
          <w:p w:rsidR="00323FC7" w:rsidRDefault="00323FC7" w:rsidP="00323FC7">
            <w:pPr>
              <w:pStyle w:val="TableParagraph"/>
              <w:spacing w:line="268" w:lineRule="exact"/>
              <w:ind w:right="13"/>
            </w:pPr>
            <w:r>
              <w:t>AMFİ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323FC7" w:rsidTr="00323FC7">
        <w:trPr>
          <w:trHeight w:val="308"/>
        </w:trPr>
        <w:tc>
          <w:tcPr>
            <w:tcW w:w="3041" w:type="dxa"/>
          </w:tcPr>
          <w:p w:rsidR="00323FC7" w:rsidRDefault="00323FC7" w:rsidP="00323FC7">
            <w:pPr>
              <w:pStyle w:val="TableParagraph"/>
              <w:spacing w:line="268" w:lineRule="exact"/>
              <w:ind w:left="23" w:right="3"/>
            </w:pPr>
            <w:r>
              <w:t>ZH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10"/>
              </w:rPr>
              <w:t>B</w:t>
            </w:r>
          </w:p>
        </w:tc>
        <w:tc>
          <w:tcPr>
            <w:tcW w:w="2940" w:type="dxa"/>
          </w:tcPr>
          <w:p w:rsidR="00323FC7" w:rsidRDefault="00323FC7" w:rsidP="00323FC7">
            <w:pPr>
              <w:pStyle w:val="TableParagraph"/>
              <w:spacing w:line="268" w:lineRule="exact"/>
              <w:ind w:right="1"/>
            </w:pPr>
            <w:r>
              <w:rPr>
                <w:spacing w:val="-2"/>
              </w:rPr>
              <w:t>515</w:t>
            </w:r>
          </w:p>
        </w:tc>
      </w:tr>
      <w:tr w:rsidR="00323FC7" w:rsidTr="00323FC7">
        <w:trPr>
          <w:trHeight w:val="308"/>
        </w:trPr>
        <w:tc>
          <w:tcPr>
            <w:tcW w:w="3041" w:type="dxa"/>
          </w:tcPr>
          <w:p w:rsidR="00323FC7" w:rsidRDefault="00323FC7" w:rsidP="00323FC7">
            <w:pPr>
              <w:pStyle w:val="TableParagraph"/>
              <w:spacing w:line="268" w:lineRule="exact"/>
              <w:ind w:left="23"/>
            </w:pPr>
            <w:r>
              <w:t>ZH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10"/>
              </w:rPr>
              <w:t>C</w:t>
            </w:r>
          </w:p>
        </w:tc>
        <w:tc>
          <w:tcPr>
            <w:tcW w:w="2940" w:type="dxa"/>
          </w:tcPr>
          <w:p w:rsidR="00323FC7" w:rsidRDefault="00323FC7" w:rsidP="00323FC7">
            <w:pPr>
              <w:pStyle w:val="TableParagraph"/>
              <w:spacing w:line="268" w:lineRule="exact"/>
              <w:ind w:right="12"/>
            </w:pPr>
            <w:r>
              <w:rPr>
                <w:spacing w:val="-5"/>
              </w:rPr>
              <w:t>521</w:t>
            </w:r>
          </w:p>
        </w:tc>
      </w:tr>
      <w:tr w:rsidR="00323FC7" w:rsidTr="00323FC7">
        <w:trPr>
          <w:trHeight w:val="308"/>
        </w:trPr>
        <w:tc>
          <w:tcPr>
            <w:tcW w:w="3041" w:type="dxa"/>
          </w:tcPr>
          <w:p w:rsidR="00323FC7" w:rsidRDefault="00323FC7" w:rsidP="00323FC7">
            <w:pPr>
              <w:pStyle w:val="TableParagraph"/>
              <w:spacing w:line="268" w:lineRule="exact"/>
              <w:ind w:left="23" w:right="1"/>
              <w:rPr>
                <w:b/>
              </w:rPr>
            </w:pPr>
            <w:r>
              <w:rPr>
                <w:b/>
              </w:rPr>
              <w:t>İBH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2940" w:type="dxa"/>
          </w:tcPr>
          <w:p w:rsidR="00323FC7" w:rsidRDefault="00323FC7" w:rsidP="00323FC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514/2</w:t>
            </w:r>
          </w:p>
        </w:tc>
      </w:tr>
      <w:tr w:rsidR="00323FC7" w:rsidTr="00323FC7">
        <w:trPr>
          <w:trHeight w:val="308"/>
        </w:trPr>
        <w:tc>
          <w:tcPr>
            <w:tcW w:w="3041" w:type="dxa"/>
          </w:tcPr>
          <w:p w:rsidR="00323FC7" w:rsidRDefault="00323FC7" w:rsidP="00323FC7">
            <w:pPr>
              <w:pStyle w:val="TableParagraph"/>
              <w:spacing w:line="268" w:lineRule="exact"/>
              <w:ind w:left="23" w:right="1"/>
              <w:rPr>
                <w:b/>
              </w:rPr>
            </w:pPr>
            <w:r>
              <w:rPr>
                <w:b/>
              </w:rPr>
              <w:t>İBH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2940" w:type="dxa"/>
          </w:tcPr>
          <w:p w:rsidR="00323FC7" w:rsidRDefault="00323FC7" w:rsidP="00323FC7">
            <w:pPr>
              <w:pStyle w:val="TableParagraph"/>
              <w:spacing w:line="26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514</w:t>
            </w:r>
          </w:p>
        </w:tc>
      </w:tr>
      <w:tr w:rsidR="00323FC7" w:rsidTr="00323FC7">
        <w:trPr>
          <w:trHeight w:val="308"/>
        </w:trPr>
        <w:tc>
          <w:tcPr>
            <w:tcW w:w="3041" w:type="dxa"/>
          </w:tcPr>
          <w:p w:rsidR="00323FC7" w:rsidRDefault="00323FC7" w:rsidP="00323FC7">
            <w:pPr>
              <w:pStyle w:val="TableParagraph"/>
              <w:spacing w:line="268" w:lineRule="exact"/>
              <w:ind w:left="23" w:right="3"/>
              <w:rPr>
                <w:b/>
              </w:rPr>
            </w:pPr>
            <w:r>
              <w:rPr>
                <w:b/>
              </w:rPr>
              <w:t>İBH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2940" w:type="dxa"/>
          </w:tcPr>
          <w:p w:rsidR="00323FC7" w:rsidRDefault="00323FC7" w:rsidP="00323FC7">
            <w:pPr>
              <w:pStyle w:val="TableParagraph"/>
              <w:spacing w:line="26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513</w:t>
            </w:r>
          </w:p>
        </w:tc>
      </w:tr>
    </w:tbl>
    <w:p w:rsidR="001A089B" w:rsidRDefault="00323FC7">
      <w:r>
        <w:br w:type="textWrapping" w:clear="all"/>
      </w:r>
    </w:p>
    <w:sectPr w:rsidR="001A089B" w:rsidSect="007616AA">
      <w:type w:val="continuous"/>
      <w:pgSz w:w="11910" w:h="16840"/>
      <w:pgMar w:top="1040" w:right="1133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616AA"/>
    <w:rsid w:val="001A089B"/>
    <w:rsid w:val="00323FC7"/>
    <w:rsid w:val="0076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16AA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6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7616AA"/>
  </w:style>
  <w:style w:type="paragraph" w:customStyle="1" w:styleId="TableParagraph">
    <w:name w:val="Table Paragraph"/>
    <w:basedOn w:val="Normal"/>
    <w:uiPriority w:val="1"/>
    <w:qFormat/>
    <w:rsid w:val="007616AA"/>
    <w:pPr>
      <w:spacing w:before="20"/>
      <w:ind w:left="34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as1 GÖZETMEN.xlsx</dc:title>
  <dc:creator>Atilla</dc:creator>
  <cp:lastModifiedBy>mustafa çınar</cp:lastModifiedBy>
  <cp:revision>2</cp:revision>
  <dcterms:created xsi:type="dcterms:W3CDTF">2025-11-27T09:42:00Z</dcterms:created>
  <dcterms:modified xsi:type="dcterms:W3CDTF">2025-11-27T09:42:00Z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Microsoft: Print To PDF</vt:lpwstr>
  </property>
</Properties>
</file>