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C0" w:rsidRDefault="003A082D" w:rsidP="003A082D">
      <w:pPr>
        <w:jc w:val="center"/>
        <w:rPr>
          <w:rFonts w:ascii="Times New Roman" w:hAnsi="Times New Roman" w:cs="Times New Roman"/>
          <w:sz w:val="32"/>
          <w:szCs w:val="32"/>
        </w:rPr>
      </w:pPr>
      <w:r w:rsidRPr="003A082D"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p w:rsidR="00173F4E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4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924"/>
        <w:gridCol w:w="820"/>
        <w:gridCol w:w="2156"/>
        <w:gridCol w:w="1133"/>
        <w:gridCol w:w="2835"/>
        <w:gridCol w:w="709"/>
        <w:gridCol w:w="620"/>
        <w:gridCol w:w="620"/>
      </w:tblGrid>
      <w:tr w:rsidR="00185FC2" w:rsidRPr="00173F4E" w:rsidTr="00185FC2">
        <w:trPr>
          <w:trHeight w:val="360"/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85FC2" w:rsidRPr="00173F4E" w:rsidRDefault="00185FC2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85FC2" w:rsidRPr="00173F4E" w:rsidRDefault="00185FC2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85FC2" w:rsidRPr="00173F4E" w:rsidRDefault="00185FC2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85FC2" w:rsidRPr="00173F4E" w:rsidRDefault="00185FC2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85FC2" w:rsidRPr="00173F4E" w:rsidRDefault="00185FC2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185FC2" w:rsidRPr="00173F4E" w:rsidRDefault="00185FC2" w:rsidP="0018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185FC2" w:rsidRPr="00173F4E" w:rsidRDefault="00185FC2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</w:tcPr>
          <w:p w:rsidR="00185FC2" w:rsidRDefault="00185FC2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  <w:p w:rsidR="00185FC2" w:rsidRPr="00173F4E" w:rsidRDefault="00185FC2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</w:tcPr>
          <w:p w:rsidR="00185FC2" w:rsidRDefault="00185FC2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  <w:p w:rsidR="00185FC2" w:rsidRPr="00173F4E" w:rsidRDefault="00185FC2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101</w:t>
            </w:r>
          </w:p>
        </w:tc>
      </w:tr>
      <w:tr w:rsidR="003102AC" w:rsidRPr="00173F4E" w:rsidTr="00F5379E">
        <w:trPr>
          <w:trHeight w:val="288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2AC" w:rsidRPr="00185FC2" w:rsidRDefault="003102AC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2AC" w:rsidRPr="00185FC2" w:rsidRDefault="003102AC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2AC" w:rsidRPr="00185FC2" w:rsidRDefault="003102AC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2AC" w:rsidRPr="00185FC2" w:rsidRDefault="003102AC" w:rsidP="00185FC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9 Nisan 2022 Cumartesi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102AC" w:rsidRPr="00185FC2" w:rsidRDefault="003102AC" w:rsidP="003102AC">
            <w:pPr>
              <w:jc w:val="center"/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09:00-22:00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2AC" w:rsidRPr="00185FC2" w:rsidRDefault="003102AC" w:rsidP="00185FC2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85FC2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185FC2">
              <w:rPr>
                <w:color w:val="000000"/>
                <w:sz w:val="18"/>
                <w:szCs w:val="18"/>
              </w:rPr>
              <w:t>. İlker AKDAĞ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2AC" w:rsidRPr="00185FC2" w:rsidRDefault="003102AC" w:rsidP="003102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UZAKTAN</w:t>
            </w:r>
          </w:p>
        </w:tc>
      </w:tr>
      <w:tr w:rsidR="00185FC2" w:rsidRPr="00173F4E" w:rsidTr="00185FC2">
        <w:trPr>
          <w:trHeight w:val="324"/>
          <w:jc w:val="center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Yönetici Asistanlığı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11 Nisan 2022 Pazartesi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85FC2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185FC2">
              <w:rPr>
                <w:color w:val="000000"/>
                <w:sz w:val="18"/>
                <w:szCs w:val="18"/>
              </w:rPr>
              <w:t>. Halil AKMANSOY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185FC2" w:rsidRPr="00173F4E" w:rsidTr="00185FC2">
        <w:trPr>
          <w:trHeight w:val="288"/>
          <w:jc w:val="center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İnsan Kaynakları Yönetimi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14 Nisan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sz w:val="18"/>
                <w:szCs w:val="18"/>
              </w:rPr>
            </w:pPr>
            <w:r w:rsidRPr="00185FC2">
              <w:rPr>
                <w:sz w:val="18"/>
                <w:szCs w:val="18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185FC2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185FC2">
              <w:rPr>
                <w:color w:val="000000"/>
                <w:sz w:val="18"/>
                <w:szCs w:val="18"/>
              </w:rPr>
              <w:t>. Üyesi Anıl Çağlar ERKAN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85FC2" w:rsidRPr="00173F4E" w:rsidTr="00185FC2">
        <w:trPr>
          <w:trHeight w:val="288"/>
          <w:jc w:val="center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Paket Programlar 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14 Nisan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85FC2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185FC2">
              <w:rPr>
                <w:color w:val="000000"/>
                <w:sz w:val="18"/>
                <w:szCs w:val="18"/>
              </w:rPr>
              <w:t>. Semra DEMİR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185FC2" w:rsidRPr="00173F4E" w:rsidTr="00185FC2">
        <w:trPr>
          <w:trHeight w:val="288"/>
          <w:jc w:val="center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Bilişim Teknolojileri 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15 Nisan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85FC2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185FC2">
              <w:rPr>
                <w:color w:val="000000"/>
                <w:sz w:val="18"/>
                <w:szCs w:val="18"/>
              </w:rPr>
              <w:t>. Orhan GÜNGÖR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85FC2" w:rsidRPr="00173F4E" w:rsidTr="00185FC2">
        <w:trPr>
          <w:trHeight w:val="288"/>
          <w:jc w:val="center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Tedarik Zinciri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18 Nisan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85FC2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185FC2">
              <w:rPr>
                <w:color w:val="000000"/>
                <w:sz w:val="18"/>
                <w:szCs w:val="18"/>
              </w:rPr>
              <w:t>. Dr. Müge ALAÇAM BÖCEK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185FC2" w:rsidRPr="00173F4E" w:rsidTr="00185FC2">
        <w:trPr>
          <w:trHeight w:val="288"/>
          <w:jc w:val="center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İş ve Sosyal Güvenlik Hukuku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19 Nisan 2022 Salı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85FC2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185FC2">
              <w:rPr>
                <w:color w:val="000000"/>
                <w:sz w:val="18"/>
                <w:szCs w:val="18"/>
              </w:rPr>
              <w:t>. Muhammet TORTUMLU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85FC2" w:rsidRPr="00173F4E" w:rsidTr="00185FC2">
        <w:trPr>
          <w:trHeight w:val="288"/>
          <w:jc w:val="center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Halkla İlişkiler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20 Nisan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sz w:val="18"/>
                <w:szCs w:val="18"/>
              </w:rPr>
            </w:pPr>
            <w:r w:rsidRPr="00185FC2">
              <w:rPr>
                <w:sz w:val="18"/>
                <w:szCs w:val="18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185FC2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185FC2">
              <w:rPr>
                <w:color w:val="000000"/>
                <w:sz w:val="18"/>
                <w:szCs w:val="18"/>
              </w:rPr>
              <w:t>. Üyesi Anıl Çağlar ERKAN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185FC2" w:rsidRPr="00173F4E" w:rsidTr="00185FC2">
        <w:trPr>
          <w:trHeight w:val="288"/>
          <w:jc w:val="center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Dosyalama ve Arşivleme Teknikleri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21 Nisan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85FC2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185FC2">
              <w:rPr>
                <w:color w:val="000000"/>
                <w:sz w:val="18"/>
                <w:szCs w:val="18"/>
              </w:rPr>
              <w:t>. Gör. Sevil BİNCAN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F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185FC2" w:rsidRPr="00185FC2" w:rsidTr="00185FC2">
        <w:trPr>
          <w:trHeight w:val="288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Kriz ve Stres Yönetimi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22 Nisan 2022 Cuma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jc w:val="center"/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85FC2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185FC2">
              <w:rPr>
                <w:color w:val="000000"/>
                <w:sz w:val="18"/>
                <w:szCs w:val="18"/>
              </w:rPr>
              <w:t>. Muhammet TORTUMLU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FC2" w:rsidRPr="00185FC2" w:rsidRDefault="00185FC2" w:rsidP="00185FC2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173F4E" w:rsidRPr="003A082D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73F4E" w:rsidRPr="003A082D" w:rsidSect="003A0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2D"/>
    <w:rsid w:val="00136DC0"/>
    <w:rsid w:val="00173F4E"/>
    <w:rsid w:val="00185FC2"/>
    <w:rsid w:val="003102AC"/>
    <w:rsid w:val="003A082D"/>
    <w:rsid w:val="00C0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4222C"/>
  <w15:chartTrackingRefBased/>
  <w15:docId w15:val="{6C327E95-DBF6-4310-BF18-33D1EEDF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2020-11-11T11:59:00Z</dcterms:created>
  <dcterms:modified xsi:type="dcterms:W3CDTF">2022-04-01T11:13:00Z</dcterms:modified>
</cp:coreProperties>
</file>